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Calibri" w:cs="Calibri" w:hAnsi="Calibri" w:eastAsia="Calibri"/>
          <w:shd w:val="clear" w:color="auto" w:fill="ffffff"/>
        </w:rPr>
      </w:pPr>
      <w:r>
        <w:rPr>
          <w:rFonts w:ascii="Calibri" w:cs="Calibri" w:hAnsi="Calibri" w:eastAsia="Calibri"/>
          <w:shd w:val="clear" w:color="auto" w:fill="ffffff"/>
          <w:rtl w:val="0"/>
          <w:lang w:val="de-DE"/>
        </w:rPr>
        <w:t>ELINOR</w:t>
      </w:r>
      <w:r>
        <w:rPr>
          <w:rFonts w:ascii="Calibri" w:cs="Calibri" w:hAnsi="Calibri" w:eastAsia="Calibri"/>
          <w:shd w:val="clear" w:color="auto" w:fill="ffffff"/>
          <w:rtl w:val="0"/>
          <w:lang w:val="de-DE"/>
        </w:rPr>
        <w:t>’</w:t>
      </w:r>
      <w:r>
        <w:rPr>
          <w:rFonts w:ascii="Calibri" w:cs="Calibri" w:hAnsi="Calibri" w:eastAsia="Calibri"/>
          <w:shd w:val="clear" w:color="auto" w:fill="ffffff"/>
          <w:rtl w:val="0"/>
          <w:lang w:val="en-US"/>
        </w:rPr>
        <w:t>S TOWN</w:t>
      </w:r>
    </w:p>
    <w:p>
      <w:pPr>
        <w:pStyle w:val="Body A"/>
        <w:jc w:val="center"/>
        <w:rPr>
          <w:rFonts w:ascii="Calibri" w:cs="Calibri" w:hAnsi="Calibri" w:eastAsia="Calibri"/>
          <w:lang w:val="en-US"/>
        </w:rPr>
      </w:pPr>
      <w:r>
        <w:rPr>
          <w:rFonts w:ascii="Calibri" w:cs="Calibri" w:hAnsi="Calibri" w:eastAsia="Calibri"/>
          <w:rtl w:val="0"/>
          <w:lang w:val="en-US"/>
        </w:rPr>
        <w:t>Hiding In Plain Sight</w:t>
      </w:r>
    </w:p>
    <w:p>
      <w:pPr>
        <w:pStyle w:val="Body A"/>
        <w:jc w:val="center"/>
        <w:rPr>
          <w:rFonts w:ascii="Calibri" w:cs="Calibri" w:hAnsi="Calibri" w:eastAsia="Calibri"/>
        </w:rPr>
      </w:pPr>
      <w:r>
        <w:rPr>
          <w:rFonts w:ascii="Calibri" w:cs="Calibri" w:hAnsi="Calibri" w:eastAsia="Calibri"/>
          <w:rtl w:val="0"/>
          <w:lang w:val="da-DK"/>
        </w:rPr>
        <w:t xml:space="preserve">PREMISE v2 </w:t>
      </w:r>
      <w:r>
        <w:rPr>
          <w:rFonts w:ascii="Calibri" w:cs="Calibri" w:hAnsi="Calibri" w:eastAsia="Calibri"/>
          <w:rtl w:val="0"/>
          <w:lang w:val="de-DE"/>
        </w:rPr>
        <w:t xml:space="preserve">– </w:t>
      </w:r>
      <w:r>
        <w:rPr>
          <w:rFonts w:ascii="Calibri" w:cs="Calibri" w:hAnsi="Calibri" w:eastAsia="Calibri"/>
          <w:rtl w:val="0"/>
          <w:lang w:val="de-DE"/>
        </w:rPr>
        <w:t>November 21, 2018</w:t>
      </w:r>
    </w:p>
    <w:p>
      <w:pPr>
        <w:pStyle w:val="Body A"/>
        <w:rPr>
          <w:rFonts w:ascii="Calibri" w:cs="Calibri" w:hAnsi="Calibri" w:eastAsia="Calibri"/>
          <w:b w:val="1"/>
          <w:bCs w:val="1"/>
        </w:rPr>
      </w:pPr>
    </w:p>
    <w:p>
      <w:pPr>
        <w:pStyle w:val="Body A"/>
        <w:rPr>
          <w:rFonts w:ascii="Calibri" w:cs="Calibri" w:hAnsi="Calibri" w:eastAsia="Calibri"/>
        </w:rPr>
      </w:pPr>
      <w:r>
        <w:rPr>
          <w:rFonts w:ascii="Calibri" w:cs="Calibri" w:hAnsi="Calibri" w:eastAsia="Calibri"/>
          <w:b w:val="1"/>
          <w:bCs w:val="1"/>
          <w:rtl w:val="0"/>
          <w:lang w:val="de-DE"/>
        </w:rPr>
        <w:t>Elinor</w:t>
      </w:r>
      <w:r>
        <w:rPr>
          <w:rFonts w:ascii="Calibri" w:cs="Calibri" w:hAnsi="Calibri" w:eastAsia="Calibri"/>
          <w:b w:val="1"/>
          <w:bCs w:val="1"/>
          <w:rtl w:val="0"/>
          <w:lang w:val="de-DE"/>
        </w:rPr>
        <w:t>’</w:t>
      </w:r>
      <w:r>
        <w:rPr>
          <w:rFonts w:ascii="Calibri" w:cs="Calibri" w:hAnsi="Calibri" w:eastAsia="Calibri"/>
          <w:b w:val="1"/>
          <w:bCs w:val="1"/>
          <w:rtl w:val="0"/>
          <w:lang w:val="it-IT"/>
        </w:rPr>
        <w:t>s Question:</w:t>
      </w:r>
      <w:r>
        <w:rPr>
          <w:rFonts w:ascii="Calibri" w:cs="Calibri" w:hAnsi="Calibri" w:eastAsia="Calibri"/>
          <w:rtl w:val="0"/>
          <w:lang w:val="en-US"/>
        </w:rPr>
        <w:t xml:space="preserve"> How can we hide better? </w:t>
      </w:r>
    </w:p>
    <w:p>
      <w:pPr>
        <w:pStyle w:val="Body A"/>
        <w:rPr>
          <w:rFonts w:ascii="Calibri" w:cs="Calibri" w:hAnsi="Calibri" w:eastAsia="Calibri"/>
        </w:rPr>
      </w:pPr>
      <w:r>
        <w:rPr>
          <w:rFonts w:ascii="Calibri" w:cs="Calibri" w:hAnsi="Calibri" w:eastAsia="Calibri"/>
          <w:b w:val="1"/>
          <w:bCs w:val="1"/>
          <w:rtl w:val="0"/>
          <w:lang w:val="it-IT"/>
        </w:rPr>
        <w:t>Logline:</w:t>
      </w:r>
      <w:r>
        <w:rPr>
          <w:rFonts w:ascii="Calibri" w:cs="Calibri" w:hAnsi="Calibri" w:eastAsia="Calibri"/>
          <w:rtl w:val="0"/>
          <w:lang w:val="en-US"/>
        </w:rPr>
        <w:t xml:space="preserve"> With their keen eyesight, the goat twins are </w:t>
      </w:r>
      <w:r>
        <w:rPr>
          <w:rFonts w:ascii="Calibri" w:cs="Calibri" w:hAnsi="Calibri" w:eastAsia="Calibri"/>
          <w:i w:val="1"/>
          <w:iCs w:val="1"/>
          <w:rtl w:val="0"/>
          <w:lang w:val="en-US"/>
        </w:rPr>
        <w:t>too</w:t>
      </w:r>
      <w:r>
        <w:rPr>
          <w:rFonts w:ascii="Calibri" w:cs="Calibri" w:hAnsi="Calibri" w:eastAsia="Calibri"/>
          <w:rtl w:val="0"/>
          <w:lang w:val="en-US"/>
        </w:rPr>
        <w:t xml:space="preserve"> good at hide and go seek, so Elinor and her friends have to figure out a better way to hide. </w:t>
      </w:r>
    </w:p>
    <w:p>
      <w:pPr>
        <w:pStyle w:val="Body A"/>
        <w:rPr>
          <w:rFonts w:ascii="Calibri" w:cs="Calibri" w:hAnsi="Calibri" w:eastAsia="Calibri"/>
          <w:b w:val="1"/>
          <w:bCs w:val="1"/>
        </w:rPr>
      </w:pPr>
      <w:r>
        <w:rPr>
          <w:rFonts w:ascii="Calibri" w:cs="Calibri" w:hAnsi="Calibri" w:eastAsia="Calibri"/>
          <w:b w:val="1"/>
          <w:bCs w:val="1"/>
          <w:rtl w:val="0"/>
          <w:lang w:val="de-DE"/>
        </w:rPr>
        <w:t>Curriculum Goals:</w:t>
      </w:r>
    </w:p>
    <w:p>
      <w:pPr>
        <w:pStyle w:val="List Paragraph"/>
        <w:numPr>
          <w:ilvl w:val="0"/>
          <w:numId w:val="2"/>
        </w:numPr>
        <w:bidi w:val="0"/>
        <w:ind w:right="0"/>
        <w:jc w:val="left"/>
        <w:rPr>
          <w:rFonts w:ascii="Calibri" w:cs="Calibri" w:hAnsi="Calibri" w:eastAsia="Calibri"/>
          <w:rtl w:val="0"/>
          <w:lang w:val="en-US"/>
        </w:rPr>
      </w:pPr>
      <w:r>
        <w:rPr>
          <w:rFonts w:ascii="Calibri" w:cs="Calibri" w:hAnsi="Calibri" w:eastAsia="Calibri"/>
          <w:b w:val="1"/>
          <w:bCs w:val="1"/>
          <w:rtl w:val="0"/>
          <w:lang w:val="en-US"/>
        </w:rPr>
        <w:t>SEP</w:t>
      </w:r>
      <w:r>
        <w:rPr>
          <w:rFonts w:ascii="Calibri" w:cs="Calibri" w:hAnsi="Calibri" w:eastAsia="Calibri"/>
          <w:rtl w:val="0"/>
          <w:lang w:val="en-US"/>
        </w:rPr>
        <w:t xml:space="preserve"> – </w:t>
      </w:r>
      <w:r>
        <w:rPr>
          <w:rFonts w:ascii="Calibri" w:cs="Calibri" w:hAnsi="Calibri" w:eastAsia="Calibri"/>
          <w:rtl w:val="0"/>
          <w:lang w:val="en-US"/>
        </w:rPr>
        <w:t>To be determined at outline.</w:t>
      </w:r>
    </w:p>
    <w:p>
      <w:pPr>
        <w:pStyle w:val="List Paragraph"/>
        <w:numPr>
          <w:ilvl w:val="0"/>
          <w:numId w:val="2"/>
        </w:numPr>
        <w:bidi w:val="0"/>
        <w:ind w:right="0"/>
        <w:jc w:val="left"/>
        <w:rPr>
          <w:rFonts w:ascii="Calibri" w:cs="Calibri" w:hAnsi="Calibri" w:eastAsia="Calibri"/>
          <w:rtl w:val="0"/>
          <w:lang w:val="en-US"/>
        </w:rPr>
      </w:pPr>
      <w:r>
        <w:rPr>
          <w:rFonts w:ascii="Calibri" w:cs="Calibri" w:hAnsi="Calibri" w:eastAsia="Calibri"/>
          <w:rtl w:val="0"/>
          <w:lang w:val="en-US"/>
        </w:rPr>
        <w:t>Understand that animals have different body parts that are used in different ways to meet their needs (</w:t>
      </w:r>
      <w:r>
        <w:rPr>
          <w:rFonts w:ascii="Calibri" w:cs="Calibri" w:hAnsi="Calibri" w:eastAsia="Calibri"/>
          <w:b w:val="1"/>
          <w:bCs w:val="1"/>
          <w:rtl w:val="0"/>
          <w:lang w:val="en-US"/>
        </w:rPr>
        <w:t>LS2</w:t>
      </w:r>
      <w:r>
        <w:rPr>
          <w:rFonts w:ascii="Calibri" w:cs="Calibri" w:hAnsi="Calibri" w:eastAsia="Calibri"/>
          <w:rtl w:val="0"/>
          <w:lang w:val="en-US"/>
        </w:rPr>
        <w:t>).</w:t>
      </w:r>
    </w:p>
    <w:p>
      <w:pPr>
        <w:pStyle w:val="List Paragraph"/>
        <w:numPr>
          <w:ilvl w:val="0"/>
          <w:numId w:val="2"/>
        </w:numPr>
        <w:bidi w:val="0"/>
        <w:ind w:right="0"/>
        <w:jc w:val="left"/>
        <w:rPr>
          <w:rFonts w:ascii="Calibri" w:cs="Calibri" w:hAnsi="Calibri" w:eastAsia="Calibri"/>
          <w:rtl w:val="0"/>
          <w:lang w:val="en-US"/>
        </w:rPr>
      </w:pPr>
      <w:r>
        <w:rPr>
          <w:rFonts w:ascii="Calibri" w:cs="Calibri" w:hAnsi="Calibri" w:eastAsia="Calibri"/>
          <w:rtl w:val="0"/>
          <w:lang w:val="en-US"/>
        </w:rPr>
        <w:t>Understand that systems developed in our world often work in similar ways to systems found in the natural world (</w:t>
      </w:r>
      <w:r>
        <w:rPr>
          <w:rFonts w:ascii="Calibri" w:cs="Calibri" w:hAnsi="Calibri" w:eastAsia="Calibri"/>
          <w:b w:val="1"/>
          <w:bCs w:val="1"/>
          <w:rtl w:val="0"/>
          <w:lang w:val="en-US"/>
        </w:rPr>
        <w:t>ND2</w:t>
      </w:r>
      <w:r>
        <w:rPr>
          <w:rFonts w:ascii="Calibri" w:cs="Calibri" w:hAnsi="Calibri" w:eastAsia="Calibri"/>
          <w:rtl w:val="0"/>
          <w:lang w:val="en-US"/>
        </w:rPr>
        <w:t>).</w:t>
      </w:r>
    </w:p>
    <w:p>
      <w:pPr>
        <w:pStyle w:val="Body A"/>
        <w:rPr>
          <w:rFonts w:ascii="Calibri" w:cs="Calibri" w:hAnsi="Calibri" w:eastAsia="Calibri"/>
        </w:rPr>
      </w:pPr>
    </w:p>
    <w:p>
      <w:pPr>
        <w:pStyle w:val="Body A"/>
        <w:rPr>
          <w:rFonts w:ascii="Calibri" w:cs="Calibri" w:hAnsi="Calibri" w:eastAsia="Calibri"/>
        </w:rPr>
      </w:pPr>
      <w:r>
        <w:rPr>
          <w:rFonts w:ascii="Calibri" w:cs="Calibri" w:hAnsi="Calibri" w:eastAsia="Calibri"/>
          <w:rtl w:val="0"/>
          <w:lang w:val="de-DE"/>
        </w:rPr>
        <w:t>Ms. Mole</w:t>
      </w:r>
      <w:r>
        <w:rPr>
          <w:rFonts w:ascii="Calibri" w:cs="Calibri" w:hAnsi="Calibri" w:eastAsia="Calibri"/>
          <w:rtl w:val="0"/>
          <w:lang w:val="de-DE"/>
        </w:rPr>
        <w:t>’</w:t>
      </w:r>
      <w:r>
        <w:rPr>
          <w:rFonts w:ascii="Calibri" w:cs="Calibri" w:hAnsi="Calibri" w:eastAsia="Calibri"/>
          <w:rtl w:val="0"/>
          <w:lang w:val="en-US"/>
        </w:rPr>
        <w:t xml:space="preserve">s class is playing Hide-And-Go-Seek at recess; the goat twins are </w:t>
      </w:r>
      <w:r>
        <w:rPr>
          <w:rFonts w:ascii="Calibri" w:cs="Calibri" w:hAnsi="Calibri" w:eastAsia="Calibri"/>
          <w:rtl w:val="0"/>
          <w:lang w:val="de-DE"/>
        </w:rPr>
        <w:t>“</w:t>
      </w:r>
      <w:r>
        <w:rPr>
          <w:rFonts w:ascii="Calibri" w:cs="Calibri" w:hAnsi="Calibri" w:eastAsia="Calibri"/>
          <w:rtl w:val="0"/>
          <w:lang w:val="de-DE"/>
        </w:rPr>
        <w:t>it</w:t>
      </w:r>
      <w:r>
        <w:rPr>
          <w:rFonts w:ascii="Calibri" w:cs="Calibri" w:hAnsi="Calibri" w:eastAsia="Calibri"/>
          <w:rtl w:val="0"/>
          <w:lang w:val="de-DE"/>
        </w:rPr>
        <w:t xml:space="preserve">” </w:t>
      </w:r>
      <w:r>
        <w:rPr>
          <w:rFonts w:ascii="Calibri" w:cs="Calibri" w:hAnsi="Calibri" w:eastAsia="Calibri"/>
          <w:rtl w:val="0"/>
          <w:lang w:val="en-US"/>
        </w:rPr>
        <w:t>and count while the rest of the class run and hide. Elinor, Hazel and Ari are clearly visible to our audience in their hiding spots: Hazel</w:t>
      </w:r>
      <w:r>
        <w:rPr>
          <w:rFonts w:ascii="Calibri" w:cs="Calibri" w:hAnsi="Calibri" w:eastAsia="Calibri"/>
          <w:rtl w:val="0"/>
          <w:lang w:val="de-DE"/>
        </w:rPr>
        <w:t>’</w:t>
      </w:r>
      <w:r>
        <w:rPr>
          <w:rFonts w:ascii="Calibri" w:cs="Calibri" w:hAnsi="Calibri" w:eastAsia="Calibri"/>
          <w:rtl w:val="0"/>
          <w:lang w:val="en-US"/>
        </w:rPr>
        <w:t>s size reveals her behind a too-small tree, Elinor</w:t>
      </w:r>
      <w:r>
        <w:rPr>
          <w:rFonts w:ascii="Calibri" w:cs="Calibri" w:hAnsi="Calibri" w:eastAsia="Calibri"/>
          <w:rtl w:val="0"/>
          <w:lang w:val="de-DE"/>
        </w:rPr>
        <w:t>’</w:t>
      </w:r>
      <w:r>
        <w:rPr>
          <w:rFonts w:ascii="Calibri" w:cs="Calibri" w:hAnsi="Calibri" w:eastAsia="Calibri"/>
          <w:rtl w:val="0"/>
          <w:lang w:val="en-US"/>
        </w:rPr>
        <w:t xml:space="preserve">s ears give her away behind a bush, Ari tries to hide behind the fort, but his colors stick out against the red slide. The goats quickly find Elinor and her friends. Hazel: </w:t>
      </w:r>
      <w:r>
        <w:rPr>
          <w:rFonts w:ascii="Calibri" w:cs="Calibri" w:hAnsi="Calibri" w:eastAsia="Calibri"/>
          <w:rtl w:val="0"/>
          <w:lang w:val="de-DE"/>
        </w:rPr>
        <w:t>“</w:t>
      </w:r>
      <w:r>
        <w:rPr>
          <w:rFonts w:ascii="Calibri" w:cs="Calibri" w:hAnsi="Calibri" w:eastAsia="Calibri"/>
          <w:rtl w:val="0"/>
          <w:lang w:val="en-US"/>
        </w:rPr>
        <w:t xml:space="preserve">At least my </w:t>
      </w:r>
      <w:r>
        <w:rPr>
          <w:rFonts w:ascii="Calibri" w:cs="Calibri" w:hAnsi="Calibri" w:eastAsia="Calibri"/>
          <w:i w:val="1"/>
          <w:iCs w:val="1"/>
          <w:rtl w:val="0"/>
          <w:lang w:val="de-DE"/>
        </w:rPr>
        <w:t>trunk</w:t>
      </w:r>
      <w:r>
        <w:rPr>
          <w:rFonts w:ascii="Calibri" w:cs="Calibri" w:hAnsi="Calibri" w:eastAsia="Calibri"/>
          <w:rtl w:val="0"/>
          <w:lang w:val="nl-NL"/>
        </w:rPr>
        <w:t xml:space="preserve"> was hidden!</w:t>
      </w:r>
      <w:r>
        <w:rPr>
          <w:rFonts w:ascii="Calibri" w:cs="Calibri" w:hAnsi="Calibri" w:eastAsia="Calibri"/>
          <w:rtl w:val="0"/>
          <w:lang w:val="de-DE"/>
        </w:rPr>
        <w:t xml:space="preserve">” </w:t>
      </w:r>
      <w:r>
        <w:rPr>
          <w:rFonts w:ascii="Calibri" w:cs="Calibri" w:hAnsi="Calibri" w:eastAsia="Calibri"/>
          <w:rtl w:val="0"/>
          <w:lang w:val="en-US"/>
        </w:rPr>
        <w:t xml:space="preserve">As the goats rush off to find the others, Hazel points out in her nature book that goats have </w:t>
      </w:r>
      <w:r>
        <w:rPr>
          <w:rFonts w:ascii="Calibri" w:cs="Calibri" w:hAnsi="Calibri" w:eastAsia="Calibri"/>
          <w:i w:val="1"/>
          <w:iCs w:val="1"/>
          <w:rtl w:val="0"/>
          <w:lang w:val="en-US"/>
        </w:rPr>
        <w:t>really</w:t>
      </w:r>
      <w:r>
        <w:rPr>
          <w:rFonts w:ascii="Calibri" w:cs="Calibri" w:hAnsi="Calibri" w:eastAsia="Calibri"/>
          <w:rtl w:val="0"/>
          <w:lang w:val="en-US"/>
        </w:rPr>
        <w:t xml:space="preserve"> good eyesight</w:t>
      </w:r>
      <w:r>
        <w:rPr>
          <w:rFonts w:ascii="Calibri" w:cs="Calibri" w:hAnsi="Calibri" w:eastAsia="Calibri"/>
          <w:color w:val="0070c0"/>
          <w:u w:color="0070c0"/>
          <w:rtl w:val="0"/>
          <w:lang w:val="de-DE"/>
        </w:rPr>
        <w:t xml:space="preserve">, </w:t>
      </w:r>
      <w:commentRangeStart w:id="0"/>
      <w:r>
        <w:rPr>
          <w:rFonts w:ascii="Calibri" w:cs="Calibri" w:hAnsi="Calibri" w:eastAsia="Calibri"/>
          <w:color w:val="0070c0"/>
          <w:u w:color="0070c0"/>
          <w:rtl w:val="0"/>
          <w:lang w:val="en-US"/>
        </w:rPr>
        <w:t>(if the book seems a bit cumbersome, maybe the goats can brag a little?)</w:t>
      </w:r>
      <w:r>
        <w:rPr>
          <w:rFonts w:ascii="Calibri" w:cs="Calibri" w:hAnsi="Calibri" w:eastAsia="Calibri"/>
          <w:rtl w:val="0"/>
          <w:lang w:val="de-DE"/>
        </w:rPr>
        <w:t xml:space="preserve">  </w:t>
      </w:r>
      <w:commentRangeEnd w:id="0"/>
      <w:r>
        <w:commentReference w:id="0"/>
      </w:r>
      <w:r>
        <w:rPr>
          <w:rFonts w:ascii="Calibri" w:cs="Calibri" w:hAnsi="Calibri" w:eastAsia="Calibri"/>
          <w:rtl w:val="0"/>
          <w:lang w:val="en-US"/>
        </w:rPr>
        <w:t>so they</w:t>
      </w:r>
      <w:r>
        <w:rPr>
          <w:rFonts w:ascii="Calibri" w:cs="Calibri" w:hAnsi="Calibri" w:eastAsia="Calibri"/>
          <w:rtl w:val="0"/>
          <w:lang w:val="de-DE"/>
        </w:rPr>
        <w:t>’</w:t>
      </w:r>
      <w:r>
        <w:rPr>
          <w:rFonts w:ascii="Calibri" w:cs="Calibri" w:hAnsi="Calibri" w:eastAsia="Calibri"/>
          <w:rtl w:val="0"/>
          <w:lang w:val="en-US"/>
        </w:rPr>
        <w:t xml:space="preserve">ll have to find better ways to hide! But before they can discuss further, </w:t>
      </w:r>
      <w:commentRangeStart w:id="1"/>
      <w:r>
        <w:rPr>
          <w:rFonts w:ascii="Calibri" w:cs="Calibri" w:hAnsi="Calibri" w:eastAsia="Calibri"/>
          <w:rtl w:val="0"/>
          <w:lang w:val="en-US"/>
        </w:rPr>
        <w:t>the goats start counting again</w:t>
      </w:r>
      <w:commentRangeEnd w:id="1"/>
      <w:r>
        <w:commentReference w:id="1"/>
      </w:r>
      <w:r>
        <w:rPr>
          <w:rFonts w:ascii="Calibri" w:cs="Calibri" w:hAnsi="Calibri" w:eastAsia="Calibri"/>
          <w:rtl w:val="0"/>
          <w:lang w:val="en-US"/>
        </w:rPr>
        <w:t xml:space="preserve">, having </w:t>
      </w:r>
      <w:commentRangeStart w:id="2"/>
      <w:r>
        <w:rPr>
          <w:rFonts w:ascii="Calibri" w:cs="Calibri" w:hAnsi="Calibri" w:eastAsia="Calibri"/>
          <w:rtl w:val="0"/>
          <w:lang w:val="en-US"/>
        </w:rPr>
        <w:t>found the rest of the class in no time</w:t>
      </w:r>
      <w:commentRangeEnd w:id="2"/>
      <w:r>
        <w:commentReference w:id="2"/>
      </w:r>
      <w:r>
        <w:rPr>
          <w:rFonts w:ascii="Calibri" w:cs="Calibri" w:hAnsi="Calibri" w:eastAsia="Calibri"/>
          <w:rtl w:val="0"/>
          <w:lang w:val="en-US"/>
        </w:rPr>
        <w:t xml:space="preserve">! Elinor quickly hides behind a grey rock, Ari in some white lotus flowers and Hazel behind an orange and brown tree. </w:t>
      </w:r>
    </w:p>
    <w:p>
      <w:pPr>
        <w:pStyle w:val="Body A"/>
        <w:rPr>
          <w:rFonts w:ascii="Calibri" w:cs="Calibri" w:hAnsi="Calibri" w:eastAsia="Calibri"/>
        </w:rPr>
      </w:pPr>
    </w:p>
    <w:p>
      <w:pPr>
        <w:pStyle w:val="Body A"/>
        <w:rPr>
          <w:rFonts w:ascii="Calibri" w:cs="Calibri" w:hAnsi="Calibri" w:eastAsia="Calibri"/>
        </w:rPr>
      </w:pPr>
      <w:r>
        <w:rPr>
          <w:rFonts w:ascii="Calibri" w:cs="Calibri" w:hAnsi="Calibri" w:eastAsia="Calibri"/>
          <w:rtl w:val="0"/>
          <w:lang w:val="en-US"/>
        </w:rPr>
        <w:t xml:space="preserve">As goats continue searching, Elinor (in her hiding spot) notices three leaves sitting on the rock, but something is a </w:t>
      </w:r>
      <w:r>
        <w:rPr>
          <w:rFonts w:ascii="Calibri" w:cs="Calibri" w:hAnsi="Calibri" w:eastAsia="Calibri"/>
          <w:i w:val="1"/>
          <w:iCs w:val="1"/>
          <w:rtl w:val="0"/>
          <w:lang w:val="en-US"/>
        </w:rPr>
        <w:t>little different</w:t>
      </w:r>
      <w:r>
        <w:rPr>
          <w:rFonts w:ascii="Calibri" w:cs="Calibri" w:hAnsi="Calibri" w:eastAsia="Calibri"/>
          <w:rtl w:val="0"/>
          <w:lang w:val="en-US"/>
        </w:rPr>
        <w:t xml:space="preserve"> about one of them. As Elinor leans in to take a closer look, one of the </w:t>
      </w:r>
      <w:r>
        <w:rPr>
          <w:rFonts w:ascii="Calibri" w:cs="Calibri" w:hAnsi="Calibri" w:eastAsia="Calibri"/>
          <w:rtl w:val="0"/>
          <w:lang w:val="de-DE"/>
        </w:rPr>
        <w:t>“</w:t>
      </w:r>
      <w:r>
        <w:rPr>
          <w:rFonts w:ascii="Calibri" w:cs="Calibri" w:hAnsi="Calibri" w:eastAsia="Calibri"/>
          <w:rtl w:val="0"/>
          <w:lang w:val="en-US"/>
        </w:rPr>
        <w:t>leaves</w:t>
      </w:r>
      <w:r>
        <w:rPr>
          <w:rFonts w:ascii="Calibri" w:cs="Calibri" w:hAnsi="Calibri" w:eastAsia="Calibri"/>
          <w:rtl w:val="0"/>
          <w:lang w:val="de-DE"/>
        </w:rPr>
        <w:t xml:space="preserve">” </w:t>
      </w:r>
      <w:r>
        <w:rPr>
          <w:rFonts w:ascii="Calibri" w:cs="Calibri" w:hAnsi="Calibri" w:eastAsia="Calibri"/>
          <w:rtl w:val="0"/>
          <w:lang w:val="en-US"/>
        </w:rPr>
        <w:t>starts moving. It</w:t>
      </w:r>
      <w:r>
        <w:rPr>
          <w:rFonts w:ascii="Calibri" w:cs="Calibri" w:hAnsi="Calibri" w:eastAsia="Calibri"/>
          <w:rtl w:val="0"/>
          <w:lang w:val="de-DE"/>
        </w:rPr>
        <w:t>’</w:t>
      </w:r>
      <w:r>
        <w:rPr>
          <w:rFonts w:ascii="Calibri" w:cs="Calibri" w:hAnsi="Calibri" w:eastAsia="Calibri"/>
          <w:rtl w:val="0"/>
          <w:lang w:val="en-US"/>
        </w:rPr>
        <w:t>s not a leaf at all, but a bug (a katydid). That</w:t>
      </w:r>
      <w:r>
        <w:rPr>
          <w:rFonts w:ascii="Calibri" w:cs="Calibri" w:hAnsi="Calibri" w:eastAsia="Calibri"/>
          <w:rtl w:val="0"/>
          <w:lang w:val="de-DE"/>
        </w:rPr>
        <w:t>’</w:t>
      </w:r>
      <w:r>
        <w:rPr>
          <w:rFonts w:ascii="Calibri" w:cs="Calibri" w:hAnsi="Calibri" w:eastAsia="Calibri"/>
          <w:rtl w:val="0"/>
          <w:lang w:val="en-US"/>
        </w:rPr>
        <w:t>s so interesting! But at that moment (found you!)  It</w:t>
      </w:r>
      <w:r>
        <w:rPr>
          <w:rFonts w:ascii="Calibri" w:cs="Calibri" w:hAnsi="Calibri" w:eastAsia="Calibri"/>
          <w:rtl w:val="0"/>
          <w:lang w:val="de-DE"/>
        </w:rPr>
        <w:t>’</w:t>
      </w:r>
      <w:r>
        <w:rPr>
          <w:rFonts w:ascii="Calibri" w:cs="Calibri" w:hAnsi="Calibri" w:eastAsia="Calibri"/>
          <w:rtl w:val="0"/>
          <w:lang w:val="en-US"/>
        </w:rPr>
        <w:t>s the goat twins!  And this time they</w:t>
      </w:r>
      <w:r>
        <w:rPr>
          <w:rFonts w:ascii="Calibri" w:cs="Calibri" w:hAnsi="Calibri" w:eastAsia="Calibri"/>
          <w:rtl w:val="0"/>
          <w:lang w:val="de-DE"/>
        </w:rPr>
        <w:t>’</w:t>
      </w:r>
      <w:r>
        <w:rPr>
          <w:rFonts w:ascii="Calibri" w:cs="Calibri" w:hAnsi="Calibri" w:eastAsia="Calibri"/>
          <w:rtl w:val="0"/>
          <w:lang w:val="en-US"/>
        </w:rPr>
        <w:t xml:space="preserve">ve found all three kids by just looking behind where they were hiding.  They are such good finders!! As the goat twins head off to find the others, Elinor shows Ari and Hazel the bug that was hiding right under her nose, using its </w:t>
      </w:r>
      <w:r>
        <w:rPr>
          <w:rFonts w:ascii="Calibri" w:cs="Calibri" w:hAnsi="Calibri" w:eastAsia="Calibri"/>
          <w:b w:val="1"/>
          <w:bCs w:val="1"/>
          <w:rtl w:val="0"/>
          <w:lang w:val="en-US"/>
        </w:rPr>
        <w:t>shape</w:t>
      </w:r>
      <w:r>
        <w:rPr>
          <w:rFonts w:ascii="Calibri" w:cs="Calibri" w:hAnsi="Calibri" w:eastAsia="Calibri"/>
          <w:rtl w:val="0"/>
          <w:lang w:val="en-US"/>
        </w:rPr>
        <w:t xml:space="preserve"> to blend into his surroundings. How interesting.  That</w:t>
      </w:r>
      <w:r>
        <w:rPr>
          <w:rFonts w:ascii="Calibri" w:cs="Calibri" w:hAnsi="Calibri" w:eastAsia="Calibri"/>
          <w:rtl w:val="0"/>
          <w:lang w:val="de-DE"/>
        </w:rPr>
        <w:t>’</w:t>
      </w:r>
      <w:r>
        <w:rPr>
          <w:rFonts w:ascii="Calibri" w:cs="Calibri" w:hAnsi="Calibri" w:eastAsia="Calibri"/>
          <w:rtl w:val="0"/>
          <w:lang w:val="en-US"/>
        </w:rPr>
        <w:t xml:space="preserve">s a good way to hide (maybe Hazel makes a note?) Elinor says they need more observations they try to spot if there are </w:t>
      </w:r>
      <w:r>
        <w:rPr>
          <w:rFonts w:ascii="Calibri" w:cs="Calibri" w:hAnsi="Calibri" w:eastAsia="Calibri"/>
          <w:i w:val="1"/>
          <w:iCs w:val="1"/>
          <w:rtl w:val="0"/>
          <w:lang w:val="en-US"/>
        </w:rPr>
        <w:t>other</w:t>
      </w:r>
      <w:r>
        <w:rPr>
          <w:rFonts w:ascii="Calibri" w:cs="Calibri" w:hAnsi="Calibri" w:eastAsia="Calibri"/>
          <w:rtl w:val="0"/>
          <w:lang w:val="en-US"/>
        </w:rPr>
        <w:t xml:space="preserve"> animals hiding in plain sight. As they explore around the rock, Hazel is drawn to a pile of fallen leaves. When she gets close, a small brown toad croaks and hops out, making her jump! She had no idea it was there; its </w:t>
      </w:r>
      <w:r>
        <w:rPr>
          <w:rFonts w:ascii="Calibri" w:cs="Calibri" w:hAnsi="Calibri" w:eastAsia="Calibri"/>
          <w:b w:val="1"/>
          <w:bCs w:val="1"/>
          <w:rtl w:val="0"/>
          <w:lang w:val="de-DE"/>
        </w:rPr>
        <w:t xml:space="preserve">color </w:t>
      </w:r>
      <w:r>
        <w:rPr>
          <w:rFonts w:ascii="Calibri" w:cs="Calibri" w:hAnsi="Calibri" w:eastAsia="Calibri"/>
          <w:rtl w:val="0"/>
          <w:lang w:val="en-US"/>
        </w:rPr>
        <w:t>hid it! They then hear chirping nearby but can</w:t>
      </w:r>
      <w:r>
        <w:rPr>
          <w:rFonts w:ascii="Calibri" w:cs="Calibri" w:hAnsi="Calibri" w:eastAsia="Calibri"/>
          <w:rtl w:val="0"/>
          <w:lang w:val="de-DE"/>
        </w:rPr>
        <w:t>’</w:t>
      </w:r>
      <w:r>
        <w:rPr>
          <w:rFonts w:ascii="Calibri" w:cs="Calibri" w:hAnsi="Calibri" w:eastAsia="Calibri"/>
          <w:rtl w:val="0"/>
          <w:lang w:val="en-US"/>
        </w:rPr>
        <w:t>t see any birds. They look around until Ari eventually spots a small nest up in a tree. Made out of sticks, dried grass, and twigs, it</w:t>
      </w:r>
      <w:r>
        <w:rPr>
          <w:rFonts w:ascii="Calibri" w:cs="Calibri" w:hAnsi="Calibri" w:eastAsia="Calibri"/>
          <w:rtl w:val="0"/>
          <w:lang w:val="de-DE"/>
        </w:rPr>
        <w:t>’</w:t>
      </w:r>
      <w:r>
        <w:rPr>
          <w:rFonts w:ascii="Calibri" w:cs="Calibri" w:hAnsi="Calibri" w:eastAsia="Calibri"/>
          <w:rtl w:val="0"/>
          <w:lang w:val="en-US"/>
        </w:rPr>
        <w:t xml:space="preserve">s almost invisible in the canopy above because of its similar </w:t>
      </w:r>
      <w:r>
        <w:rPr>
          <w:rFonts w:ascii="Calibri" w:cs="Calibri" w:hAnsi="Calibri" w:eastAsia="Calibri"/>
          <w:b w:val="1"/>
          <w:bCs w:val="1"/>
          <w:rtl w:val="0"/>
          <w:lang w:val="en-US"/>
        </w:rPr>
        <w:t>pattern</w:t>
      </w:r>
      <w:r>
        <w:rPr>
          <w:rFonts w:ascii="Calibri" w:cs="Calibri" w:hAnsi="Calibri" w:eastAsia="Calibri"/>
          <w:rtl w:val="0"/>
          <w:lang w:val="en-US"/>
        </w:rPr>
        <w:t xml:space="preserve">. Elinor realizes that by using their shapes, colors, or patterns, the katydid, toad, and nest all disguised themselves in their environment. The kids sing a song about how great nature is at blending in. Elinor then realizes that they can use </w:t>
      </w:r>
      <w:r>
        <w:rPr>
          <w:rFonts w:ascii="Calibri" w:cs="Calibri" w:hAnsi="Calibri" w:eastAsia="Calibri"/>
          <w:i w:val="1"/>
          <w:iCs w:val="1"/>
          <w:rtl w:val="0"/>
          <w:lang w:val="en-US"/>
        </w:rPr>
        <w:t>their</w:t>
      </w:r>
      <w:r>
        <w:rPr>
          <w:rFonts w:ascii="Calibri" w:cs="Calibri" w:hAnsi="Calibri" w:eastAsia="Calibri"/>
          <w:rtl w:val="0"/>
          <w:lang w:val="en-US"/>
        </w:rPr>
        <w:t xml:space="preserve"> shapes, colors and patterns to hide themselves </w:t>
      </w:r>
      <w:r>
        <w:rPr>
          <w:rFonts w:ascii="Calibri" w:cs="Calibri" w:hAnsi="Calibri" w:eastAsia="Calibri"/>
          <w:b w:val="1"/>
          <w:bCs w:val="1"/>
          <w:rtl w:val="0"/>
          <w:lang w:val="en-US"/>
        </w:rPr>
        <w:t>in plain sight</w:t>
      </w:r>
      <w:r>
        <w:rPr>
          <w:rFonts w:ascii="Calibri" w:cs="Calibri" w:hAnsi="Calibri" w:eastAsia="Calibri"/>
          <w:rtl w:val="0"/>
          <w:lang w:val="en-US"/>
        </w:rPr>
        <w:t xml:space="preserve"> from the goats!</w:t>
      </w:r>
    </w:p>
    <w:p>
      <w:pPr>
        <w:pStyle w:val="Body A"/>
        <w:rPr>
          <w:rFonts w:ascii="Calibri" w:cs="Calibri" w:hAnsi="Calibri" w:eastAsia="Calibri"/>
        </w:rPr>
      </w:pPr>
    </w:p>
    <w:p>
      <w:pPr>
        <w:pStyle w:val="Body A"/>
        <w:rPr>
          <w:rFonts w:ascii="Calibri" w:cs="Calibri" w:hAnsi="Calibri" w:eastAsia="Calibri"/>
        </w:rPr>
      </w:pPr>
      <w:r>
        <w:rPr>
          <w:rFonts w:ascii="Calibri" w:cs="Calibri" w:hAnsi="Calibri" w:eastAsia="Calibri"/>
          <w:rtl w:val="0"/>
          <w:lang w:val="en-US"/>
        </w:rPr>
        <w:t xml:space="preserve">When the goats start counting again, Hazel hides by the large grey rock, spreading her grey ears over it and </w:t>
      </w:r>
      <w:commentRangeStart w:id="3"/>
      <w:r>
        <w:rPr>
          <w:rFonts w:ascii="Calibri" w:cs="Calibri" w:hAnsi="Calibri" w:eastAsia="Calibri"/>
          <w:rtl w:val="0"/>
          <w:lang w:val="en-US"/>
        </w:rPr>
        <w:t xml:space="preserve">using her </w:t>
      </w:r>
      <w:r>
        <w:rPr>
          <w:rFonts w:ascii="Calibri" w:cs="Calibri" w:hAnsi="Calibri" w:eastAsia="Calibri"/>
          <w:b w:val="1"/>
          <w:bCs w:val="1"/>
          <w:rtl w:val="0"/>
          <w:lang w:val="de-DE"/>
        </w:rPr>
        <w:t xml:space="preserve">color </w:t>
      </w:r>
      <w:r>
        <w:rPr>
          <w:rFonts w:ascii="Calibri" w:cs="Calibri" w:hAnsi="Calibri" w:eastAsia="Calibri"/>
          <w:rtl w:val="0"/>
          <w:lang w:val="en-US"/>
        </w:rPr>
        <w:t xml:space="preserve">to hide. Ari hides in the orange and brown tree, blending his colors in with its </w:t>
      </w:r>
      <w:r>
        <w:rPr>
          <w:rFonts w:ascii="Calibri" w:cs="Calibri" w:hAnsi="Calibri" w:eastAsia="Calibri"/>
          <w:b w:val="1"/>
          <w:bCs w:val="1"/>
          <w:rtl w:val="0"/>
          <w:lang w:val="en-US"/>
        </w:rPr>
        <w:t>pattern</w:t>
      </w:r>
      <w:r>
        <w:rPr>
          <w:rFonts w:ascii="Calibri" w:cs="Calibri" w:hAnsi="Calibri" w:eastAsia="Calibri"/>
          <w:rtl w:val="0"/>
          <w:lang w:val="en-US"/>
        </w:rPr>
        <w:t xml:space="preserve">. Elinor crouches beside the white lotus blossoms, sticking out her ears to blend in with the pedals of the flower, using her </w:t>
      </w:r>
      <w:r>
        <w:rPr>
          <w:rFonts w:ascii="Calibri" w:cs="Calibri" w:hAnsi="Calibri" w:eastAsia="Calibri"/>
          <w:b w:val="1"/>
          <w:bCs w:val="1"/>
          <w:rtl w:val="0"/>
          <w:lang w:val="en-US"/>
        </w:rPr>
        <w:t>shape</w:t>
      </w:r>
      <w:r>
        <w:rPr>
          <w:rFonts w:ascii="Calibri" w:cs="Calibri" w:hAnsi="Calibri" w:eastAsia="Calibri"/>
          <w:rtl w:val="0"/>
          <w:lang w:val="de-DE"/>
        </w:rPr>
        <w:t xml:space="preserve"> </w:t>
      </w:r>
      <w:commentRangeEnd w:id="3"/>
      <w:r>
        <w:commentReference w:id="3"/>
      </w:r>
      <w:r>
        <w:rPr>
          <w:rFonts w:ascii="Calibri" w:cs="Calibri" w:hAnsi="Calibri" w:eastAsia="Calibri"/>
          <w:rtl w:val="0"/>
          <w:lang w:val="en-US"/>
        </w:rPr>
        <w:t>to disguise herself. As the goat</w:t>
      </w:r>
      <w:r>
        <w:rPr>
          <w:rFonts w:ascii="Calibri" w:cs="Calibri" w:hAnsi="Calibri" w:eastAsia="Calibri"/>
          <w:rtl w:val="0"/>
          <w:lang w:val="de-DE"/>
        </w:rPr>
        <w:t>’</w:t>
      </w:r>
      <w:r>
        <w:rPr>
          <w:rFonts w:ascii="Calibri" w:cs="Calibri" w:hAnsi="Calibri" w:eastAsia="Calibri"/>
          <w:rtl w:val="0"/>
          <w:lang w:val="en-US"/>
        </w:rPr>
        <w:t>s search, they walk right past, beside, and under the hiding spots. They find the other classmates, but can</w:t>
      </w:r>
      <w:r>
        <w:rPr>
          <w:rFonts w:ascii="Calibri" w:cs="Calibri" w:hAnsi="Calibri" w:eastAsia="Calibri"/>
          <w:rtl w:val="0"/>
          <w:lang w:val="de-DE"/>
        </w:rPr>
        <w:t>’</w:t>
      </w:r>
      <w:r>
        <w:rPr>
          <w:rFonts w:ascii="Calibri" w:cs="Calibri" w:hAnsi="Calibri" w:eastAsia="Calibri"/>
          <w:rtl w:val="0"/>
          <w:lang w:val="en-US"/>
        </w:rPr>
        <w:t xml:space="preserve">t find Elinor and her friends. They call out: </w:t>
      </w:r>
      <w:r>
        <w:rPr>
          <w:rFonts w:ascii="Calibri" w:cs="Calibri" w:hAnsi="Calibri" w:eastAsia="Calibri"/>
          <w:rtl w:val="0"/>
          <w:lang w:val="de-DE"/>
        </w:rPr>
        <w:t>“</w:t>
      </w:r>
      <w:r>
        <w:rPr>
          <w:rFonts w:ascii="Calibri" w:cs="Calibri" w:hAnsi="Calibri" w:eastAsia="Calibri"/>
          <w:rtl w:val="0"/>
          <w:lang w:val="en-US"/>
        </w:rPr>
        <w:t>We give up! Olly Olly Oxen Free!</w:t>
      </w:r>
      <w:r>
        <w:rPr>
          <w:rFonts w:ascii="Calibri" w:cs="Calibri" w:hAnsi="Calibri" w:eastAsia="Calibri"/>
          <w:rtl w:val="0"/>
          <w:lang w:val="de-DE"/>
        </w:rPr>
        <w:t xml:space="preserve">” </w:t>
      </w:r>
      <w:r>
        <w:rPr>
          <w:rFonts w:ascii="Calibri" w:cs="Calibri" w:hAnsi="Calibri" w:eastAsia="Calibri"/>
          <w:rtl w:val="0"/>
          <w:lang w:val="en-US"/>
        </w:rPr>
        <w:t xml:space="preserve">Elinor, Hazel, and Ari come out from their hiding spots, much to </w:t>
      </w:r>
      <w:commentRangeStart w:id="4"/>
      <w:r>
        <w:rPr>
          <w:rFonts w:ascii="Calibri" w:cs="Calibri" w:hAnsi="Calibri" w:eastAsia="Calibri"/>
          <w:rtl w:val="0"/>
          <w:lang w:val="en-US"/>
        </w:rPr>
        <w:t>the goats</w:t>
      </w:r>
      <w:r>
        <w:rPr>
          <w:rFonts w:ascii="Calibri" w:cs="Calibri" w:hAnsi="Calibri" w:eastAsia="Calibri"/>
          <w:rtl w:val="0"/>
          <w:lang w:val="de-DE"/>
        </w:rPr>
        <w:t xml:space="preserve">’ </w:t>
      </w:r>
      <w:r>
        <w:rPr>
          <w:rFonts w:ascii="Calibri" w:cs="Calibri" w:hAnsi="Calibri" w:eastAsia="Calibri"/>
          <w:rtl w:val="0"/>
          <w:lang w:val="en-US"/>
        </w:rPr>
        <w:t xml:space="preserve">surprise and delight. </w:t>
      </w:r>
      <w:commentRangeEnd w:id="4"/>
      <w:r>
        <w:commentReference w:id="4"/>
      </w:r>
      <w:r>
        <w:rPr>
          <w:rFonts w:ascii="Calibri" w:cs="Calibri" w:hAnsi="Calibri" w:eastAsia="Calibri"/>
          <w:rtl w:val="0"/>
          <w:lang w:val="en-US"/>
        </w:rPr>
        <w:t xml:space="preserve">They all decide to play again. Elinor is </w:t>
      </w:r>
      <w:r>
        <w:rPr>
          <w:rFonts w:ascii="Calibri" w:cs="Calibri" w:hAnsi="Calibri" w:eastAsia="Calibri"/>
          <w:rtl w:val="0"/>
          <w:lang w:val="de-DE"/>
        </w:rPr>
        <w:t>“</w:t>
      </w:r>
      <w:r>
        <w:rPr>
          <w:rFonts w:ascii="Calibri" w:cs="Calibri" w:hAnsi="Calibri" w:eastAsia="Calibri"/>
          <w:rtl w:val="0"/>
          <w:lang w:val="en-US"/>
        </w:rPr>
        <w:t>It</w:t>
      </w:r>
      <w:r>
        <w:rPr>
          <w:rFonts w:ascii="Calibri" w:cs="Calibri" w:hAnsi="Calibri" w:eastAsia="Calibri"/>
          <w:rtl w:val="0"/>
          <w:lang w:val="de-DE"/>
        </w:rPr>
        <w:t xml:space="preserve">” </w:t>
      </w:r>
      <w:r>
        <w:rPr>
          <w:rFonts w:ascii="Calibri" w:cs="Calibri" w:hAnsi="Calibri" w:eastAsia="Calibri"/>
          <w:rtl w:val="0"/>
          <w:lang w:val="en-US"/>
        </w:rPr>
        <w:t xml:space="preserve">and starts counting as the twins wonder aloud </w:t>
      </w:r>
      <w:r>
        <w:rPr>
          <w:rFonts w:ascii="Calibri" w:cs="Calibri" w:hAnsi="Calibri" w:eastAsia="Calibri"/>
          <w:rtl w:val="0"/>
          <w:lang w:val="de-DE"/>
        </w:rPr>
        <w:t>“</w:t>
      </w:r>
      <w:r>
        <w:rPr>
          <w:rFonts w:ascii="Calibri" w:cs="Calibri" w:hAnsi="Calibri" w:eastAsia="Calibri"/>
          <w:rtl w:val="0"/>
          <w:lang w:val="en-US"/>
        </w:rPr>
        <w:t>what around here looks the most like two goats?</w:t>
      </w:r>
      <w:r>
        <w:rPr>
          <w:rFonts w:ascii="Calibri" w:cs="Calibri" w:hAnsi="Calibri" w:eastAsia="Calibri"/>
          <w:rtl w:val="0"/>
          <w:lang w:val="de-DE"/>
        </w:rPr>
        <w:t xml:space="preserve">” </w:t>
      </w:r>
    </w:p>
    <w:p>
      <w:pPr>
        <w:pStyle w:val="Body A"/>
        <w:rPr>
          <w:rFonts w:ascii="Calibri" w:cs="Calibri" w:hAnsi="Calibri" w:eastAsia="Calibri"/>
        </w:rPr>
      </w:pPr>
    </w:p>
    <w:p>
      <w:pPr>
        <w:pStyle w:val="Body A"/>
        <w:rPr>
          <w:rFonts w:ascii="Calibri" w:cs="Calibri" w:hAnsi="Calibri" w:eastAsia="Calibri"/>
        </w:rPr>
      </w:pPr>
    </w:p>
    <w:p>
      <w:pPr>
        <w:pStyle w:val="Body A"/>
        <w:rPr>
          <w:rFonts w:ascii="Calibri" w:cs="Calibri" w:hAnsi="Calibri" w:eastAsia="Calibri"/>
        </w:rPr>
      </w:pPr>
    </w:p>
    <w:p>
      <w:pPr>
        <w:pStyle w:val="Body A"/>
        <w:rPr>
          <w:rFonts w:ascii="Calibri" w:cs="Calibri" w:hAnsi="Calibri" w:eastAsia="Calibri"/>
        </w:rPr>
      </w:pPr>
    </w:p>
    <w:p>
      <w:pPr>
        <w:pStyle w:val="Body A"/>
        <w:rPr>
          <w:b w:val="1"/>
          <w:bCs w:val="1"/>
          <w:u w:val="single"/>
          <w:lang w:val="en-US"/>
        </w:rPr>
      </w:pPr>
      <w:r>
        <w:rPr>
          <w:b w:val="1"/>
          <w:bCs w:val="1"/>
          <w:u w:val="single"/>
          <w:rtl w:val="0"/>
          <w:lang w:val="en-US"/>
        </w:rPr>
        <w:t>Sara Sweetman Notes:</w:t>
      </w:r>
    </w:p>
    <w:p>
      <w:pPr>
        <w:pStyle w:val="Body A"/>
      </w:pPr>
    </w:p>
    <w:p>
      <w:pPr>
        <w:pStyle w:val="Body A"/>
      </w:pPr>
      <w:r>
        <w:rPr>
          <w:i w:val="1"/>
          <w:iCs w:val="1"/>
          <w:rtl w:val="0"/>
          <w:lang w:val="en-US"/>
        </w:rPr>
        <w:t>I think the hiding game is great especially because the kids watching at home can "play along" too.  I agree that goats eye sight is too much content...there is plenty already in this story for our 3-5 audience.  I was wondering about whether the first "observation" of 'good hiding" should be one of the characters playing the game.  Someone is last one to be found because they were the color as the place they were hiding....then they make more observations of other animals in nature that blend with their environment.  Then everyone becomes a better hider.    Color, shape, and pattern is kind of a lot for 11 minutes for our audience but I think it maybe OK because it is being tied together with the idea of "looking similar to the background".    The question..."How can we hide so that we are harder to find?" is more measurable then using "better".</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2" w:author="Kevin Micallef" w:date="2018-11-22T12:13:00Z">
    <w:p>
      <w:pPr>
        <w:pStyle w:val="Default"/>
      </w:pPr>
    </w:p>
    <w:p>
      <w:pPr>
        <w:pStyle w:val="Default"/>
      </w:pPr>
      <w:r>
        <w:rPr>
          <w:rFonts w:cs="Arial Unicode MS" w:eastAsia="Arial Unicode MS"/>
          <w:rtl w:val="0"/>
        </w:rPr>
        <w:t xml:space="preserve">While the kids are contemplating on where to hide next, we can hear o.s the goats calling out </w:t>
      </w:r>
      <w:r>
        <w:rPr>
          <w:rFonts w:cs="Arial Unicode MS" w:eastAsia="Arial Unicode MS" w:hint="default"/>
          <w:rtl w:val="0"/>
        </w:rPr>
        <w:t>“</w:t>
      </w:r>
      <w:r>
        <w:rPr>
          <w:rFonts w:cs="Arial Unicode MS" w:eastAsia="Arial Unicode MS"/>
          <w:rtl w:val="0"/>
        </w:rPr>
        <w:t>found you! And you! And you too!</w:t>
      </w:r>
      <w:r>
        <w:rPr>
          <w:rFonts w:cs="Arial Unicode MS" w:eastAsia="Arial Unicode MS" w:hint="default"/>
          <w:rtl w:val="0"/>
        </w:rPr>
        <w:t xml:space="preserve">” </w:t>
      </w:r>
      <w:r>
        <w:rPr>
          <w:rFonts w:cs="Arial Unicode MS" w:eastAsia="Arial Unicode MS"/>
          <w:rtl w:val="0"/>
        </w:rPr>
        <w:t>to help with the game moving along quickly</w:t>
      </w:r>
    </w:p>
  </w:comment>
  <w:comment w:id="0" w:author="Kevin Micallef" w:date="2018-11-22T12:13:00Z">
    <w:p>
      <w:pPr>
        <w:pStyle w:val="Default"/>
      </w:pPr>
    </w:p>
    <w:p>
      <w:pPr>
        <w:pStyle w:val="Default"/>
      </w:pPr>
      <w:r>
        <w:rPr>
          <w:rFonts w:cs="Arial Unicode MS" w:eastAsia="Arial Unicode MS"/>
          <w:rtl w:val="0"/>
        </w:rPr>
        <w:t xml:space="preserve">I agree that the goats bragging will feel more natural. Seems a bit odd that Hazel would have a book on her while playing hide and seek </w:t>
      </w:r>
      <w:r>
        <w:rPr>
          <w:rFonts w:cs="Arial Unicode MS" w:eastAsia="Arial Unicode MS" w:hint="default"/>
          <w:rtl w:val="0"/>
        </w:rPr>
        <w:t xml:space="preserve">– </w:t>
      </w:r>
      <w:r>
        <w:rPr>
          <w:rFonts w:cs="Arial Unicode MS" w:eastAsia="Arial Unicode MS"/>
          <w:rtl w:val="0"/>
        </w:rPr>
        <w:t xml:space="preserve">and to decide to look up goats eyesight at that moment. The goat sisters can comment ie </w:t>
      </w:r>
      <w:r>
        <w:rPr>
          <w:rFonts w:cs="Arial Unicode MS" w:eastAsia="Arial Unicode MS" w:hint="default"/>
          <w:rtl w:val="0"/>
        </w:rPr>
        <w:t>“</w:t>
      </w:r>
      <w:r>
        <w:rPr>
          <w:rFonts w:cs="Arial Unicode MS" w:eastAsia="Arial Unicode MS"/>
          <w:rtl w:val="0"/>
        </w:rPr>
        <w:t>dont you know goats have amazing eyesight!? You'll need to hide better than that!!</w:t>
      </w:r>
      <w:r>
        <w:rPr>
          <w:rFonts w:cs="Arial Unicode MS" w:eastAsia="Arial Unicode MS" w:hint="default"/>
          <w:rtl w:val="0"/>
        </w:rPr>
        <w:t>”</w:t>
      </w:r>
    </w:p>
  </w:comment>
  <w:comment w:id="1" w:author="Kevin Micallef" w:date="2018-11-22T12:13:00Z">
    <w:p>
      <w:pPr>
        <w:pStyle w:val="Default"/>
      </w:pPr>
    </w:p>
    <w:p>
      <w:pPr>
        <w:pStyle w:val="Default"/>
      </w:pPr>
      <w:r>
        <w:rPr>
          <w:rFonts w:cs="Arial Unicode MS" w:eastAsia="Arial Unicode MS"/>
          <w:rtl w:val="0"/>
        </w:rPr>
        <w:t>Do we need to come up with why they are counting again since they won the game? Or perhaps we just don't mention it and play it as is</w:t>
      </w:r>
    </w:p>
  </w:comment>
  <w:comment w:id="4" w:author="Kevin Micallef" w:date="2018-11-22T12:14:00Z">
    <w:p>
      <w:pPr>
        <w:pStyle w:val="Default"/>
      </w:pPr>
    </w:p>
    <w:p>
      <w:pPr>
        <w:pStyle w:val="Default"/>
      </w:pPr>
      <w:r>
        <w:rPr>
          <w:rFonts w:cs="Arial Unicode MS" w:eastAsia="Arial Unicode MS"/>
          <w:rtl w:val="0"/>
        </w:rPr>
        <w:t>Does Ms.Mole comment on their 'technique'? Using shape,pattern and colour to blend in to nature.</w:t>
      </w:r>
    </w:p>
  </w:comment>
  <w:comment w:id="3" w:author="Kevin Micallef" w:date="2018-11-22T12:14:00Z">
    <w:p>
      <w:pPr>
        <w:pStyle w:val="Default"/>
      </w:pPr>
    </w:p>
    <w:p>
      <w:pPr>
        <w:pStyle w:val="Default"/>
      </w:pPr>
      <w:r>
        <w:rPr>
          <w:rFonts w:cs="Arial Unicode MS" w:eastAsia="Arial Unicode MS"/>
          <w:rtl w:val="0"/>
        </w:rPr>
        <w:t>We'll visually need to be strategic to make sure they are 'hiding' in those areas even though they wear clothes with colours different from the surrounding and yet are not seen. ie. Orange foliage covers Ari's green shirt leaving only his face,wings,shorts and legs exposed but blending in with the tree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